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08E77" w14:textId="2BDAA176" w:rsidR="00C11766" w:rsidRPr="00605EDB" w:rsidRDefault="00C11766" w:rsidP="00C11766">
      <w:pPr>
        <w:spacing w:line="36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Pentru obținerea indemnizației lunare de către persoana cu handicap grav, sunt necesare următoarele acte:</w:t>
      </w:r>
    </w:p>
    <w:p w14:paraId="1826102C" w14:textId="77777777" w:rsidR="00C11766" w:rsidRPr="00C11766" w:rsidRDefault="00C11766" w:rsidP="00C11766">
      <w:pPr>
        <w:pStyle w:val="Listparagraf"/>
        <w:numPr>
          <w:ilvl w:val="0"/>
          <w:numId w:val="2"/>
        </w:numPr>
        <w:spacing w:line="360" w:lineRule="auto"/>
        <w:rPr>
          <w:lang w:val="ro-RO"/>
        </w:rPr>
      </w:pPr>
      <w:r w:rsidRPr="00C11766">
        <w:rPr>
          <w:lang w:val="ro-RO"/>
        </w:rPr>
        <w:t>Opțiunea persoanei cu handicap, eliberată de D.G.A.S.P.C. Timiș;</w:t>
      </w:r>
    </w:p>
    <w:p w14:paraId="07473085" w14:textId="77777777" w:rsidR="00C11766" w:rsidRPr="00C11766" w:rsidRDefault="00C11766" w:rsidP="00C11766">
      <w:pPr>
        <w:pStyle w:val="Listparagraf"/>
        <w:numPr>
          <w:ilvl w:val="0"/>
          <w:numId w:val="2"/>
        </w:numPr>
        <w:spacing w:line="360" w:lineRule="auto"/>
        <w:rPr>
          <w:lang w:val="ro-RO"/>
        </w:rPr>
      </w:pPr>
      <w:r w:rsidRPr="00C11766">
        <w:rPr>
          <w:lang w:val="ro-RO"/>
        </w:rPr>
        <w:t>Certificatul de încadrare în grad de handicap + anexa;</w:t>
      </w:r>
    </w:p>
    <w:p w14:paraId="511D0B33" w14:textId="77777777" w:rsidR="00C11766" w:rsidRPr="00C11766" w:rsidRDefault="00C11766" w:rsidP="00C11766">
      <w:pPr>
        <w:pStyle w:val="Listparagraf"/>
        <w:numPr>
          <w:ilvl w:val="0"/>
          <w:numId w:val="2"/>
        </w:numPr>
        <w:spacing w:line="360" w:lineRule="auto"/>
        <w:rPr>
          <w:lang w:val="ro-RO"/>
        </w:rPr>
      </w:pPr>
      <w:r w:rsidRPr="00C11766">
        <w:rPr>
          <w:lang w:val="ro-RO"/>
        </w:rPr>
        <w:t xml:space="preserve"> Planul individual de servicii emis de Serviciul Management de caz;</w:t>
      </w:r>
    </w:p>
    <w:p w14:paraId="624375CC" w14:textId="77777777" w:rsidR="00C11766" w:rsidRPr="00C11766" w:rsidRDefault="00C11766" w:rsidP="00C11766">
      <w:pPr>
        <w:pStyle w:val="Listparagraf"/>
        <w:numPr>
          <w:ilvl w:val="0"/>
          <w:numId w:val="2"/>
        </w:numPr>
        <w:spacing w:line="360" w:lineRule="auto"/>
        <w:rPr>
          <w:lang w:val="ro-RO"/>
        </w:rPr>
      </w:pPr>
      <w:r w:rsidRPr="00C11766">
        <w:rPr>
          <w:lang w:val="ro-RO"/>
        </w:rPr>
        <w:t>C.I. persoană cu handicap;</w:t>
      </w:r>
    </w:p>
    <w:p w14:paraId="510AFDE2" w14:textId="77777777" w:rsidR="00C11766" w:rsidRPr="00C11766" w:rsidRDefault="00C11766" w:rsidP="00C11766">
      <w:pPr>
        <w:pStyle w:val="Listparagraf"/>
        <w:numPr>
          <w:ilvl w:val="0"/>
          <w:numId w:val="2"/>
        </w:numPr>
        <w:spacing w:line="360" w:lineRule="auto"/>
        <w:rPr>
          <w:lang w:val="ro-RO"/>
        </w:rPr>
      </w:pPr>
      <w:r w:rsidRPr="00C11766">
        <w:rPr>
          <w:lang w:val="ro-RO"/>
        </w:rPr>
        <w:t>C.I. persoană de contact în caz de urgență;</w:t>
      </w:r>
    </w:p>
    <w:p w14:paraId="2DBA9AB9" w14:textId="23CD3A1C" w:rsidR="00C11766" w:rsidRPr="00C11766" w:rsidRDefault="00C11766" w:rsidP="00C11766">
      <w:pPr>
        <w:pStyle w:val="Listparagraf"/>
        <w:numPr>
          <w:ilvl w:val="0"/>
          <w:numId w:val="2"/>
        </w:numPr>
        <w:spacing w:line="360" w:lineRule="auto"/>
        <w:rPr>
          <w:lang w:val="ro-RO"/>
        </w:rPr>
      </w:pPr>
      <w:r w:rsidRPr="00C11766">
        <w:rPr>
          <w:lang w:val="ro-RO"/>
        </w:rPr>
        <w:t>Decizie pensie și cupon pensie</w:t>
      </w:r>
      <w:r w:rsidRPr="00C11766">
        <w:rPr>
          <w:lang w:val="ro-RO"/>
        </w:rPr>
        <w:t xml:space="preserve"> 9Unde este cazul)</w:t>
      </w:r>
      <w:r w:rsidRPr="00C11766">
        <w:rPr>
          <w:lang w:val="ro-RO"/>
        </w:rPr>
        <w:t>;</w:t>
      </w:r>
    </w:p>
    <w:p w14:paraId="6ACE79F4" w14:textId="77777777" w:rsidR="00C11766" w:rsidRPr="00C11766" w:rsidRDefault="00C11766" w:rsidP="00C11766">
      <w:pPr>
        <w:pStyle w:val="Listparagraf"/>
        <w:numPr>
          <w:ilvl w:val="0"/>
          <w:numId w:val="2"/>
        </w:numPr>
        <w:spacing w:line="360" w:lineRule="auto"/>
        <w:rPr>
          <w:lang w:val="ro-RO"/>
        </w:rPr>
      </w:pPr>
      <w:r w:rsidRPr="00C11766">
        <w:rPr>
          <w:lang w:val="ro-RO"/>
        </w:rPr>
        <w:t>Alte acte doveditoare ( tutelă, curatelă, etc.);</w:t>
      </w:r>
    </w:p>
    <w:p w14:paraId="0E29822D" w14:textId="77777777" w:rsidR="00C11766" w:rsidRPr="00C11766" w:rsidRDefault="00C11766" w:rsidP="00C11766">
      <w:pPr>
        <w:pStyle w:val="Listparagraf"/>
        <w:numPr>
          <w:ilvl w:val="0"/>
          <w:numId w:val="2"/>
        </w:numPr>
        <w:spacing w:line="360" w:lineRule="auto"/>
        <w:rPr>
          <w:lang w:val="ro-RO"/>
        </w:rPr>
      </w:pPr>
      <w:r w:rsidRPr="00C11766">
        <w:rPr>
          <w:lang w:val="ro-RO"/>
        </w:rPr>
        <w:t>Extras de cont (unde este cazul);</w:t>
      </w:r>
    </w:p>
    <w:p w14:paraId="14F29692" w14:textId="77777777" w:rsidR="00C11766" w:rsidRDefault="00C11766" w:rsidP="00C11766">
      <w:pPr>
        <w:pStyle w:val="Listparagraf"/>
        <w:spacing w:line="360" w:lineRule="auto"/>
        <w:rPr>
          <w:sz w:val="28"/>
          <w:szCs w:val="28"/>
          <w:lang w:val="ro-RO"/>
        </w:rPr>
      </w:pPr>
    </w:p>
    <w:p w14:paraId="398712AA" w14:textId="77777777" w:rsidR="00C11766" w:rsidRDefault="00C11766" w:rsidP="00C11766">
      <w:pPr>
        <w:pStyle w:val="Listparagraf"/>
        <w:spacing w:line="360" w:lineRule="auto"/>
        <w:rPr>
          <w:sz w:val="28"/>
          <w:szCs w:val="28"/>
          <w:lang w:val="ro-RO"/>
        </w:rPr>
      </w:pPr>
    </w:p>
    <w:p w14:paraId="0DE3E35F" w14:textId="77777777" w:rsidR="00C11766" w:rsidRDefault="00C11766" w:rsidP="00C11766">
      <w:pPr>
        <w:pStyle w:val="Listparagraf"/>
        <w:spacing w:line="360" w:lineRule="auto"/>
        <w:rPr>
          <w:sz w:val="28"/>
          <w:szCs w:val="28"/>
          <w:lang w:val="ro-RO"/>
        </w:rPr>
      </w:pPr>
    </w:p>
    <w:p w14:paraId="7A965E4B" w14:textId="77777777" w:rsidR="00C11766" w:rsidRDefault="00C11766" w:rsidP="00C11766">
      <w:pPr>
        <w:pStyle w:val="Listparagraf"/>
        <w:spacing w:line="360" w:lineRule="auto"/>
        <w:rPr>
          <w:sz w:val="28"/>
          <w:szCs w:val="28"/>
          <w:lang w:val="ro-RO"/>
        </w:rPr>
      </w:pPr>
    </w:p>
    <w:p w14:paraId="7B8B4ED5" w14:textId="77777777" w:rsidR="00C11766" w:rsidRDefault="00C11766" w:rsidP="00C11766">
      <w:pPr>
        <w:pStyle w:val="Listparagraf"/>
        <w:spacing w:line="360" w:lineRule="auto"/>
        <w:ind w:left="0"/>
        <w:rPr>
          <w:i/>
          <w:iCs/>
          <w:lang w:val="ro-RO"/>
        </w:rPr>
      </w:pPr>
    </w:p>
    <w:p w14:paraId="2A5C4B2C" w14:textId="77777777" w:rsidR="00C11766" w:rsidRDefault="00C11766" w:rsidP="00C11766">
      <w:pPr>
        <w:pStyle w:val="Listparagraf"/>
        <w:spacing w:line="360" w:lineRule="auto"/>
        <w:ind w:left="0"/>
        <w:rPr>
          <w:i/>
          <w:iCs/>
          <w:lang w:val="ro-RO"/>
        </w:rPr>
      </w:pPr>
    </w:p>
    <w:p w14:paraId="31BCB253" w14:textId="77777777" w:rsidR="00C11766" w:rsidRDefault="00C11766" w:rsidP="00C11766">
      <w:pPr>
        <w:pStyle w:val="Listparagraf"/>
        <w:spacing w:line="360" w:lineRule="auto"/>
        <w:ind w:left="0"/>
        <w:rPr>
          <w:i/>
          <w:iCs/>
          <w:lang w:val="ro-RO"/>
        </w:rPr>
      </w:pPr>
    </w:p>
    <w:p w14:paraId="2F11DDBD" w14:textId="77777777" w:rsidR="00C11766" w:rsidRDefault="00C11766" w:rsidP="00C11766">
      <w:pPr>
        <w:pStyle w:val="Listparagraf"/>
        <w:spacing w:line="360" w:lineRule="auto"/>
        <w:ind w:left="0"/>
        <w:rPr>
          <w:i/>
          <w:iCs/>
          <w:lang w:val="ro-RO"/>
        </w:rPr>
      </w:pPr>
    </w:p>
    <w:p w14:paraId="5B746F5B" w14:textId="77777777" w:rsidR="00C11766" w:rsidRDefault="00C11766" w:rsidP="00C11766">
      <w:pPr>
        <w:pStyle w:val="Listparagraf"/>
        <w:spacing w:line="360" w:lineRule="auto"/>
        <w:ind w:left="0"/>
        <w:rPr>
          <w:i/>
          <w:iCs/>
          <w:lang w:val="ro-RO"/>
        </w:rPr>
      </w:pPr>
    </w:p>
    <w:p w14:paraId="7629C016" w14:textId="77777777" w:rsidR="00C11766" w:rsidRPr="00605EDB" w:rsidRDefault="00C11766" w:rsidP="00C11766">
      <w:pPr>
        <w:spacing w:line="360" w:lineRule="auto"/>
        <w:rPr>
          <w:sz w:val="28"/>
          <w:szCs w:val="28"/>
          <w:lang w:val="ro-RO"/>
        </w:rPr>
      </w:pPr>
    </w:p>
    <w:p w14:paraId="53F416B1" w14:textId="77777777" w:rsidR="00764544" w:rsidRDefault="00764544"/>
    <w:sectPr w:rsidR="007645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789F"/>
    <w:multiLevelType w:val="hybridMultilevel"/>
    <w:tmpl w:val="A4607D84"/>
    <w:lvl w:ilvl="0" w:tplc="D450A03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D2720"/>
    <w:multiLevelType w:val="hybridMultilevel"/>
    <w:tmpl w:val="727C953A"/>
    <w:lvl w:ilvl="0" w:tplc="37F88A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355210">
    <w:abstractNumId w:val="0"/>
  </w:num>
  <w:num w:numId="2" w16cid:durableId="1107848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6B"/>
    <w:rsid w:val="0016596B"/>
    <w:rsid w:val="002C0701"/>
    <w:rsid w:val="00764544"/>
    <w:rsid w:val="00C1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73967"/>
  <w15:chartTrackingRefBased/>
  <w15:docId w15:val="{023C0BCD-D6E8-4394-9159-07383383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7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11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Trif</dc:creator>
  <cp:keywords/>
  <dc:description/>
  <cp:lastModifiedBy>Liliana Trif</cp:lastModifiedBy>
  <cp:revision>2</cp:revision>
  <dcterms:created xsi:type="dcterms:W3CDTF">2023-10-06T08:17:00Z</dcterms:created>
  <dcterms:modified xsi:type="dcterms:W3CDTF">2023-10-06T08:19:00Z</dcterms:modified>
</cp:coreProperties>
</file>